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444444"/>
          <w:kern w:val="0"/>
        </w:rPr>
        <w:t>DRK182B层间剥离强度试验仪主要用于纸板之纸层剥离强度即纸张表面纤维间结合强度的试验仪器。</w:t>
      </w:r>
    </w:p>
    <w:p w:rsidR="005701DD" w:rsidRPr="005701DD" w:rsidRDefault="005701DD" w:rsidP="005701DD">
      <w:pPr>
        <w:widowControl/>
        <w:jc w:val="left"/>
        <w:rPr>
          <w:rFonts w:ascii="Arial" w:eastAsia="宋体" w:hAnsi="Arial" w:cs="Arial"/>
          <w:color w:val="444444"/>
          <w:kern w:val="0"/>
          <w:sz w:val="18"/>
          <w:szCs w:val="18"/>
        </w:rPr>
      </w:pPr>
    </w:p>
    <w:p w:rsidR="005701DD" w:rsidRPr="005701DD" w:rsidRDefault="005701DD" w:rsidP="005701DD">
      <w:pPr>
        <w:widowControl/>
        <w:pBdr>
          <w:bottom w:val="single" w:sz="6" w:space="4" w:color="DDDDDD"/>
        </w:pBdr>
        <w:spacing w:after="225"/>
        <w:jc w:val="left"/>
        <w:outlineLvl w:val="1"/>
        <w:rPr>
          <w:rFonts w:ascii="Arial" w:eastAsia="宋体" w:hAnsi="Arial" w:cs="Arial"/>
          <w:b/>
          <w:bCs/>
          <w:color w:val="326EA5"/>
          <w:kern w:val="0"/>
          <w:sz w:val="24"/>
          <w:szCs w:val="24"/>
        </w:rPr>
      </w:pPr>
      <w:r w:rsidRPr="005701DD">
        <w:rPr>
          <w:rFonts w:ascii="Arial" w:eastAsia="宋体" w:hAnsi="Arial" w:cs="Arial"/>
          <w:b/>
          <w:bCs/>
          <w:color w:val="326EA5"/>
          <w:kern w:val="0"/>
          <w:sz w:val="24"/>
          <w:szCs w:val="24"/>
        </w:rPr>
        <w:t>产品细节</w:t>
      </w:r>
      <w:r w:rsidRPr="005701DD">
        <w:rPr>
          <w:rFonts w:ascii="Arial" w:eastAsia="宋体" w:hAnsi="Arial" w:cs="Arial"/>
          <w:b/>
          <w:bCs/>
          <w:color w:val="326EA5"/>
          <w:kern w:val="0"/>
          <w:sz w:val="24"/>
          <w:szCs w:val="24"/>
        </w:rPr>
        <w:t xml:space="preserve"> </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0000FF"/>
          <w:kern w:val="0"/>
          <w:sz w:val="29"/>
        </w:rPr>
        <w:t>产品特点</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color w:val="444444"/>
          <w:kern w:val="0"/>
          <w:szCs w:val="21"/>
        </w:rPr>
        <w:t>机电一体化现代设计理念，结构紧凑，外观美观大方，维修方便。</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color w:val="656565"/>
          <w:kern w:val="0"/>
          <w:sz w:val="18"/>
          <w:szCs w:val="18"/>
        </w:rPr>
        <w:t> </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0000FF"/>
          <w:kern w:val="0"/>
          <w:sz w:val="29"/>
        </w:rPr>
        <w:t>产品应用</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color w:val="444444"/>
          <w:kern w:val="0"/>
          <w:szCs w:val="21"/>
        </w:rPr>
        <w:t>DRK182B层间剥离强度试验仪主要用于纸板之纸层剥离强度即纸张表面纤维间结合强度，试验纸板试片,受一定之角度及重量冲击之后所吸收之能量,并显示纸板层间剥离之强度。仪器各项性能参数和技术指标符合美国Scott提出的UM403层间结合强度的测定方法等标准规定，主要适用于各类纸张表面层间结合强度的测定。是纸管生产企业、质量检测机构等部门的理想检测设备。</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color w:val="656565"/>
          <w:kern w:val="0"/>
          <w:szCs w:val="21"/>
        </w:rPr>
        <w:t> </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0000FF"/>
          <w:kern w:val="0"/>
          <w:sz w:val="29"/>
        </w:rPr>
        <w:t>技术标准</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color w:val="444444"/>
          <w:kern w:val="0"/>
          <w:szCs w:val="21"/>
        </w:rPr>
        <w:t>本试验机符合 GB/T 26203《纸和纸板 内结合强度的测定(Scott)》 TAPPI-UM403 T569pm-00内结合强度（Scott型）Internalbond strength(Scott type)标准制造等标准要求。</w:t>
      </w:r>
    </w:p>
    <w:p w:rsidR="005701DD" w:rsidRPr="005701DD" w:rsidRDefault="005701DD" w:rsidP="005701DD">
      <w:pPr>
        <w:widowControl/>
        <w:jc w:val="left"/>
        <w:rPr>
          <w:rFonts w:ascii="Arial" w:eastAsia="宋体" w:hAnsi="Arial" w:cs="Arial"/>
          <w:color w:val="444444"/>
          <w:kern w:val="0"/>
          <w:sz w:val="18"/>
          <w:szCs w:val="18"/>
        </w:rPr>
      </w:pP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0000FF"/>
          <w:kern w:val="0"/>
          <w:sz w:val="29"/>
        </w:rPr>
        <w:t>产品参数</w:t>
      </w:r>
    </w:p>
    <w:tbl>
      <w:tblPr>
        <w:tblW w:w="8520" w:type="dxa"/>
        <w:tblCellSpacing w:w="15" w:type="dxa"/>
        <w:tblCellMar>
          <w:left w:w="0" w:type="dxa"/>
          <w:right w:w="0" w:type="dxa"/>
        </w:tblCellMar>
        <w:tblLook w:val="04A0"/>
      </w:tblPr>
      <w:tblGrid>
        <w:gridCol w:w="2138"/>
        <w:gridCol w:w="6382"/>
      </w:tblGrid>
      <w:tr w:rsidR="005701DD" w:rsidRPr="005701DD" w:rsidTr="005701DD">
        <w:trPr>
          <w:tblCellSpacing w:w="15" w:type="dxa"/>
        </w:trPr>
        <w:tc>
          <w:tcPr>
            <w:tcW w:w="2115" w:type="dxa"/>
            <w:tcBorders>
              <w:top w:val="nil"/>
              <w:left w:val="nil"/>
              <w:bottom w:val="nil"/>
              <w:right w:val="nil"/>
            </w:tcBorders>
            <w:shd w:val="clear" w:color="auto" w:fill="00336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color w:val="FFFFFF"/>
                <w:kern w:val="0"/>
                <w:szCs w:val="21"/>
              </w:rPr>
              <w:t>项目</w:t>
            </w:r>
          </w:p>
        </w:tc>
        <w:tc>
          <w:tcPr>
            <w:tcW w:w="6405" w:type="dxa"/>
            <w:tcBorders>
              <w:top w:val="nil"/>
              <w:bottom w:val="nil"/>
              <w:right w:val="nil"/>
            </w:tcBorders>
            <w:shd w:val="clear" w:color="auto" w:fill="00336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color w:val="FFFFFF"/>
                <w:kern w:val="0"/>
                <w:szCs w:val="21"/>
              </w:rPr>
              <w:t>参数</w:t>
            </w:r>
          </w:p>
        </w:tc>
      </w:tr>
      <w:tr w:rsidR="005701DD" w:rsidRPr="005701DD" w:rsidTr="005701DD">
        <w:trPr>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型号</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DRK182</w:t>
            </w:r>
          </w:p>
        </w:tc>
      </w:tr>
      <w:tr w:rsidR="005701DD" w:rsidRPr="005701DD" w:rsidTr="005701DD">
        <w:trPr>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冲击角度</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90°</w:t>
            </w:r>
          </w:p>
        </w:tc>
      </w:tr>
      <w:tr w:rsidR="005701DD" w:rsidRPr="005701DD" w:rsidTr="005701DD">
        <w:trPr>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试片数量</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5组</w:t>
            </w:r>
          </w:p>
        </w:tc>
      </w:tr>
      <w:tr w:rsidR="005701DD" w:rsidRPr="005701DD" w:rsidTr="005701DD">
        <w:trPr>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容量</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0.25/0.5 kg-cm</w:t>
            </w:r>
          </w:p>
        </w:tc>
      </w:tr>
      <w:tr w:rsidR="005701DD" w:rsidRPr="005701DD" w:rsidTr="005701DD">
        <w:trPr>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最小读值</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0.005 kg-cm</w:t>
            </w:r>
          </w:p>
        </w:tc>
      </w:tr>
      <w:tr w:rsidR="005701DD" w:rsidRPr="005701DD" w:rsidTr="005701DD">
        <w:trPr>
          <w:trHeight w:val="315"/>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体积</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70×34×60cm</w:t>
            </w:r>
          </w:p>
        </w:tc>
      </w:tr>
      <w:tr w:rsidR="005701DD" w:rsidRPr="005701DD" w:rsidTr="005701DD">
        <w:trPr>
          <w:trHeight w:val="315"/>
          <w:tblCellSpacing w:w="15" w:type="dxa"/>
        </w:trPr>
        <w:tc>
          <w:tcPr>
            <w:tcW w:w="2115" w:type="dxa"/>
            <w:tcBorders>
              <w:left w:val="nil"/>
              <w:bottom w:val="nil"/>
              <w:right w:val="nil"/>
            </w:tcBorders>
            <w:shd w:val="clear" w:color="auto" w:fill="969696"/>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重量</w:t>
            </w:r>
          </w:p>
        </w:tc>
        <w:tc>
          <w:tcPr>
            <w:tcW w:w="6405" w:type="dxa"/>
            <w:tcBorders>
              <w:bottom w:val="nil"/>
              <w:right w:val="nil"/>
            </w:tcBorders>
            <w:tcMar>
              <w:top w:w="0" w:type="dxa"/>
              <w:left w:w="105" w:type="dxa"/>
              <w:bottom w:w="0" w:type="dxa"/>
              <w:right w:w="105" w:type="dxa"/>
            </w:tcMar>
            <w:hideMark/>
          </w:tcPr>
          <w:p w:rsidR="005701DD" w:rsidRPr="005701DD" w:rsidRDefault="005701DD" w:rsidP="005701DD">
            <w:pPr>
              <w:widowControl/>
              <w:jc w:val="center"/>
              <w:rPr>
                <w:rFonts w:ascii="宋体" w:eastAsia="宋体" w:hAnsi="宋体" w:cs="宋体"/>
                <w:kern w:val="0"/>
                <w:sz w:val="24"/>
                <w:szCs w:val="24"/>
              </w:rPr>
            </w:pPr>
            <w:r w:rsidRPr="005701DD">
              <w:rPr>
                <w:rFonts w:ascii="宋体" w:eastAsia="宋体" w:hAnsi="宋体" w:cs="宋体" w:hint="eastAsia"/>
                <w:kern w:val="0"/>
                <w:szCs w:val="21"/>
              </w:rPr>
              <w:t>91kg</w:t>
            </w:r>
          </w:p>
        </w:tc>
      </w:tr>
    </w:tbl>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3366FF"/>
          <w:kern w:val="0"/>
        </w:rPr>
        <w:t> </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0000FF"/>
          <w:kern w:val="0"/>
          <w:sz w:val="29"/>
        </w:rPr>
        <w:t>产品配置</w:t>
      </w: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color w:val="444444"/>
          <w:kern w:val="0"/>
          <w:szCs w:val="21"/>
        </w:rPr>
        <w:t>主机一台、合格证、说明书</w:t>
      </w:r>
    </w:p>
    <w:p w:rsidR="005701DD" w:rsidRPr="005701DD" w:rsidRDefault="005701DD" w:rsidP="005701DD">
      <w:pPr>
        <w:widowControl/>
        <w:jc w:val="left"/>
        <w:rPr>
          <w:rFonts w:ascii="Arial" w:eastAsia="宋体" w:hAnsi="Arial" w:cs="Arial"/>
          <w:color w:val="444444"/>
          <w:kern w:val="0"/>
          <w:sz w:val="18"/>
          <w:szCs w:val="18"/>
        </w:rPr>
      </w:pPr>
    </w:p>
    <w:p w:rsidR="005701DD" w:rsidRPr="005701DD" w:rsidRDefault="005701DD" w:rsidP="005701DD">
      <w:pPr>
        <w:widowControl/>
        <w:jc w:val="left"/>
        <w:rPr>
          <w:rFonts w:ascii="Arial" w:eastAsia="宋体" w:hAnsi="Arial" w:cs="Arial"/>
          <w:color w:val="444444"/>
          <w:kern w:val="0"/>
          <w:sz w:val="18"/>
          <w:szCs w:val="18"/>
        </w:rPr>
      </w:pPr>
      <w:r w:rsidRPr="005701DD">
        <w:rPr>
          <w:rFonts w:ascii="宋体" w:eastAsia="宋体" w:hAnsi="宋体" w:cs="Arial" w:hint="eastAsia"/>
          <w:b/>
          <w:bCs/>
          <w:color w:val="333333"/>
          <w:kern w:val="0"/>
          <w:sz w:val="18"/>
          <w:szCs w:val="18"/>
        </w:rPr>
        <w:t>注：因技术进步更改资料，恕不另行通知，产品以后期实物为准。</w:t>
      </w:r>
    </w:p>
    <w:p w:rsidR="00DD6320" w:rsidRDefault="00DD6320"/>
    <w:sectPr w:rsidR="00DD63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6320" w:rsidRDefault="00DD6320" w:rsidP="005701DD">
      <w:r>
        <w:separator/>
      </w:r>
    </w:p>
  </w:endnote>
  <w:endnote w:type="continuationSeparator" w:id="1">
    <w:p w:rsidR="00DD6320" w:rsidRDefault="00DD6320" w:rsidP="005701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6320" w:rsidRDefault="00DD6320" w:rsidP="005701DD">
      <w:r>
        <w:separator/>
      </w:r>
    </w:p>
  </w:footnote>
  <w:footnote w:type="continuationSeparator" w:id="1">
    <w:p w:rsidR="00DD6320" w:rsidRDefault="00DD6320" w:rsidP="005701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701DD"/>
    <w:rsid w:val="005701DD"/>
    <w:rsid w:val="00DD63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701D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01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01DD"/>
    <w:rPr>
      <w:sz w:val="18"/>
      <w:szCs w:val="18"/>
    </w:rPr>
  </w:style>
  <w:style w:type="paragraph" w:styleId="a4">
    <w:name w:val="footer"/>
    <w:basedOn w:val="a"/>
    <w:link w:val="Char0"/>
    <w:uiPriority w:val="99"/>
    <w:semiHidden/>
    <w:unhideWhenUsed/>
    <w:rsid w:val="005701D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01DD"/>
    <w:rPr>
      <w:sz w:val="18"/>
      <w:szCs w:val="18"/>
    </w:rPr>
  </w:style>
  <w:style w:type="character" w:customStyle="1" w:styleId="2Char">
    <w:name w:val="标题 2 Char"/>
    <w:basedOn w:val="a0"/>
    <w:link w:val="2"/>
    <w:uiPriority w:val="9"/>
    <w:rsid w:val="005701DD"/>
    <w:rPr>
      <w:rFonts w:ascii="宋体" w:eastAsia="宋体" w:hAnsi="宋体" w:cs="宋体"/>
      <w:b/>
      <w:bCs/>
      <w:kern w:val="0"/>
      <w:sz w:val="36"/>
      <w:szCs w:val="36"/>
    </w:rPr>
  </w:style>
  <w:style w:type="paragraph" w:styleId="a5">
    <w:name w:val="Normal (Web)"/>
    <w:basedOn w:val="a"/>
    <w:uiPriority w:val="99"/>
    <w:unhideWhenUsed/>
    <w:rsid w:val="005701D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701DD"/>
    <w:rPr>
      <w:b/>
      <w:bCs/>
    </w:rPr>
  </w:style>
</w:styles>
</file>

<file path=word/webSettings.xml><?xml version="1.0" encoding="utf-8"?>
<w:webSettings xmlns:r="http://schemas.openxmlformats.org/officeDocument/2006/relationships" xmlns:w="http://schemas.openxmlformats.org/wordprocessingml/2006/main">
  <w:divs>
    <w:div w:id="1664432700">
      <w:bodyDiv w:val="1"/>
      <w:marLeft w:val="0"/>
      <w:marRight w:val="0"/>
      <w:marTop w:val="0"/>
      <w:marBottom w:val="0"/>
      <w:divBdr>
        <w:top w:val="none" w:sz="0" w:space="0" w:color="auto"/>
        <w:left w:val="none" w:sz="0" w:space="0" w:color="auto"/>
        <w:bottom w:val="none" w:sz="0" w:space="0" w:color="auto"/>
        <w:right w:val="none" w:sz="0" w:space="0" w:color="auto"/>
      </w:divBdr>
      <w:divsChild>
        <w:div w:id="995232344">
          <w:marLeft w:val="0"/>
          <w:marRight w:val="0"/>
          <w:marTop w:val="0"/>
          <w:marBottom w:val="0"/>
          <w:divBdr>
            <w:top w:val="none" w:sz="0" w:space="0" w:color="auto"/>
            <w:left w:val="none" w:sz="0" w:space="0" w:color="auto"/>
            <w:bottom w:val="none" w:sz="0" w:space="0" w:color="auto"/>
            <w:right w:val="none" w:sz="0" w:space="0" w:color="auto"/>
          </w:divBdr>
          <w:divsChild>
            <w:div w:id="1929656729">
              <w:marLeft w:val="0"/>
              <w:marRight w:val="0"/>
              <w:marTop w:val="150"/>
              <w:marBottom w:val="0"/>
              <w:divBdr>
                <w:top w:val="none" w:sz="0" w:space="0" w:color="auto"/>
                <w:left w:val="none" w:sz="0" w:space="0" w:color="auto"/>
                <w:bottom w:val="none" w:sz="0" w:space="0" w:color="auto"/>
                <w:right w:val="none" w:sz="0" w:space="0" w:color="auto"/>
              </w:divBdr>
            </w:div>
          </w:divsChild>
        </w:div>
        <w:div w:id="1796754627">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2021-10-28T03:46:00Z</dcterms:created>
  <dcterms:modified xsi:type="dcterms:W3CDTF">2021-10-28T03:46:00Z</dcterms:modified>
</cp:coreProperties>
</file>